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42C5" w14:textId="3D1A09A1" w:rsidR="00D10D67" w:rsidRDefault="00D10D67" w:rsidP="00D10D6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Публичная оферта и правила посещения.</w:t>
      </w:r>
    </w:p>
    <w:p w14:paraId="543C3090" w14:textId="4F310240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C0444B">
        <w:rPr>
          <w:rFonts w:ascii="Times New Roman" w:hAnsi="Times New Roman"/>
        </w:rPr>
        <w:t>Общие положения</w:t>
      </w:r>
    </w:p>
    <w:p w14:paraId="76946496" w14:textId="6929B782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1.1. Настоящие Правила являются актуальными, действуют на территории </w:t>
      </w:r>
      <w:r>
        <w:rPr>
          <w:rFonts w:ascii="Times New Roman" w:hAnsi="Times New Roman"/>
        </w:rPr>
        <w:t xml:space="preserve">всех действующих </w:t>
      </w:r>
      <w:r w:rsidRPr="00C0444B">
        <w:rPr>
          <w:rFonts w:ascii="Times New Roman" w:hAnsi="Times New Roman"/>
        </w:rPr>
        <w:t>клуб</w:t>
      </w:r>
      <w:r>
        <w:rPr>
          <w:rFonts w:ascii="Times New Roman" w:hAnsi="Times New Roman"/>
        </w:rPr>
        <w:t xml:space="preserve">ов под брендом </w:t>
      </w:r>
      <w:r>
        <w:rPr>
          <w:rFonts w:ascii="Times New Roman" w:hAnsi="Times New Roman"/>
          <w:lang w:val="en-US"/>
        </w:rPr>
        <w:t>Hi</w:t>
      </w:r>
      <w:r w:rsidRPr="00C0444B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racing</w:t>
      </w:r>
      <w:r w:rsidR="003E3583">
        <w:rPr>
          <w:rFonts w:ascii="Times New Roman" w:hAnsi="Times New Roman"/>
        </w:rPr>
        <w:t xml:space="preserve"> (в частности по адресу: РФ, Санкт-Петербург, м.о. Юнтолово, пр-кт Авиаконструкторов, д. 63, стр.1 пом. 49Н)</w:t>
      </w:r>
      <w:r>
        <w:rPr>
          <w:rFonts w:ascii="Times New Roman" w:hAnsi="Times New Roman"/>
        </w:rPr>
        <w:t>.</w:t>
      </w:r>
    </w:p>
    <w:p w14:paraId="7D6F4C00" w14:textId="52A0AD4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1.2. Настоящие Правила регулируют отношения между потребителем – физическим лицом, имеющим намерение заказать, либо заказывающим и использующим услуги (товары) исключительно для личных, семейных и иных нужд, не связанных с осуществлением предпринимательской деятельности (далее - Посетитель) и исполнителем – ИП </w:t>
      </w:r>
      <w:r>
        <w:rPr>
          <w:rFonts w:ascii="Times New Roman" w:hAnsi="Times New Roman"/>
        </w:rPr>
        <w:t xml:space="preserve"> Фадеев Глеб Юрьевич (ОГРНИП: 32578470045560, ИНН: 78148630920) </w:t>
      </w:r>
      <w:r w:rsidRPr="00C0444B">
        <w:rPr>
          <w:rFonts w:ascii="Times New Roman" w:hAnsi="Times New Roman"/>
        </w:rPr>
        <w:t>(далее - Клуб).</w:t>
      </w:r>
    </w:p>
    <w:p w14:paraId="3644001F" w14:textId="793F8F1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1.3. В соответствии с п. 2 ст. 437 Гражданского Кодекса Российской Федерации (ГК РФ) настоящие правила являются публичной офертой.</w:t>
      </w:r>
    </w:p>
    <w:p w14:paraId="577C07B2" w14:textId="16614E68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1.4. В соответствии с пунктом 3 статьи 438 ГК РФ, акцептом публичной оферты является момент внесения Посетителем денежных средств (предоплаты за услуги), в подтверждение которого Посетителю предлагается к выдаче и/или выдается фискальный или электронный чек. Соглашаясь с условиями Договора, Посетитель подтверждает свое право и дееспособность, финансовую состоятельность, а также осознает всю ответственность за обязательства, принятые на себя в результате заключения Договора.</w:t>
      </w:r>
    </w:p>
    <w:p w14:paraId="527621D1" w14:textId="1BA95C9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1.5. </w:t>
      </w:r>
      <w:r w:rsidR="003E3583">
        <w:rPr>
          <w:rFonts w:ascii="Times New Roman" w:hAnsi="Times New Roman"/>
        </w:rPr>
        <w:t>Предметом договора является предоставление Клубом за плату от Посетителя доступа к оборудованию Клуба с целью использования цифровых программ и механического оборудования для симрейсинга</w:t>
      </w:r>
      <w:r w:rsidRPr="00C0444B">
        <w:rPr>
          <w:rFonts w:ascii="Times New Roman" w:hAnsi="Times New Roman"/>
        </w:rPr>
        <w:t>.</w:t>
      </w:r>
    </w:p>
    <w:p w14:paraId="1E4446E7" w14:textId="7689BBE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1.6. Ответственность за последствия, возникшие на территории Клуба вследствие незнания и/или несоблюдения настоящих Правил и/или инструкций (правил) пользования отдельными элементами, техникой и помещениями, включая: зона кассы и рецепции, залы, технические помещения, склады, возлагается на Посетителя.</w:t>
      </w:r>
    </w:p>
    <w:p w14:paraId="66EEB39C" w14:textId="682A93F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1.7. Настоящие Правила устанавливают порядок обслуживания (оказания услуг) посетителей Клуба, предъявляемые к посетителям обязательные требования безопасности, гигиены и прочие требования, права, обязанности и границы ответственности Клуба и посетителей, условия продажи и оказания услуг, запреты на посещение Клуба, правила посещения Клуба несовершеннолетними лицами, правила пользования отдельными элементами Клуба, а также порядок действий посетителей при возникновении чрезвычайных ситуаций.</w:t>
      </w:r>
    </w:p>
    <w:p w14:paraId="757BF673" w14:textId="447B5D5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1.8. Посетитель обязан внимательно ознакомиться с настоящими Правилами и действующими тарифами до прохода в Клуб.</w:t>
      </w:r>
    </w:p>
    <w:p w14:paraId="2FAA98EF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1.9. В силу исполнения Договора Администрация Клуба вправе осуществлять обработку персональных данных Посетителя на основании статьи п. 5 ст. 6 Федерального закона от 27.07.2006 г. №152-ФЗ «О персональных данных». Обращения с персональными данными посетителя осуществляется согласно Политике конфиденциальности Клуба.</w:t>
      </w:r>
    </w:p>
    <w:p w14:paraId="1A295592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77E3D759" w14:textId="1F41CDA2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C0444B">
        <w:rPr>
          <w:rFonts w:ascii="Times New Roman" w:hAnsi="Times New Roman"/>
        </w:rPr>
        <w:t>Режим работы</w:t>
      </w:r>
    </w:p>
    <w:p w14:paraId="7AC95C8D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2.1. Режим работы Клуба публикуется на официальном сайте. Администрация Клуба в праве вносить изменения в режим работы Клуба.</w:t>
      </w:r>
    </w:p>
    <w:p w14:paraId="43185678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3C06E500" w14:textId="17BA0CC4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C0444B">
        <w:rPr>
          <w:rFonts w:ascii="Times New Roman" w:hAnsi="Times New Roman"/>
        </w:rPr>
        <w:t>Общие правила поведения в клубе</w:t>
      </w:r>
    </w:p>
    <w:p w14:paraId="6ABF4951" w14:textId="57888681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3.1. Посетители должны уважительно относиться друг к другу и не мешать время провождению других Посетителей, соблюдать общественный порядок и общепринятые нормы поведения на территории Клубов.</w:t>
      </w:r>
    </w:p>
    <w:p w14:paraId="2E433D86" w14:textId="2B9CF1C2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3.2. На территории Клуба запрещена профессиональная фото- и видеосъемка в коммерческих целях. Запрещено использовать изображения символики (логотипа) Клуба, видео- и фотоматериалы в рекламных, коммерческих целях без разрешения Администрации Клуба. Исключительным правом на публикацию фотоматериалов, трансляцию видеофильмов, снятых в Клубе, обладает только Администрация.</w:t>
      </w:r>
    </w:p>
    <w:p w14:paraId="51FD2979" w14:textId="3EF372B9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3.3. В целях обеспечения общественной безопасности и предотвращения террористических актов посетителям запрещено проносить в клуб: гражданское, служебное, боевое ручное стрелковое и холодное оружие, а также колющие и режущие предметы и боеприпасы, пневматические, травматические винтовки и пистолеты, ружья для подводной охоты, арбалеты имитаторы и муляжи оружия и боеприпасов, электрошоковые устройства, газовое оружие и оружие самообороны, бытовые газовые баллоны, газовые баллончики и аэрозольные распылители, холодное оружие, а также ножи, топоры, ледорубы, другие бытовые предметы, обладающие колюще-режущими свойствами, взрывчатые вещества, взрывные устройства, легковоспламеняющиеся жидкости и вещества радиоактивные материалы, ядовитые, отравляющие, едкие и коррозирующие вещества, окислители - перекиси органические, отбеливатели, наркотические и психотропные вещества, алкогольная и спиртосодержащая продукция, объемные предметы, велосипеды и иные транспортные средства, за исключением специальных средств для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порядке), предметы, материалы агитационного характера (плакаты, транспаранты, флаги, листовки, значки, надписи на одежде и т.п.), другие предметы и вещества, в отношении которых установлены запреты или ограничения на их свободный оборот в Российской Федерации, иные предметы, вещества и средства, представляющие угрозу для безопасности окружающих.</w:t>
      </w:r>
    </w:p>
    <w:p w14:paraId="6CD5827C" w14:textId="1C84F57B" w:rsidR="00C0444B" w:rsidRPr="0048543C" w:rsidRDefault="00C0444B" w:rsidP="00C0444B">
      <w:pPr>
        <w:jc w:val="both"/>
        <w:rPr>
          <w:rFonts w:ascii="Times New Roman" w:hAnsi="Times New Roman"/>
        </w:rPr>
      </w:pPr>
      <w:r w:rsidRPr="0048543C">
        <w:rPr>
          <w:rFonts w:ascii="Times New Roman" w:hAnsi="Times New Roman"/>
        </w:rPr>
        <w:t>3.4. В целях обеспечения безопасности Посетителей за ними ведется видеонаблюдение на всей территории Клуба (за исключением туалетов).</w:t>
      </w:r>
    </w:p>
    <w:p w14:paraId="37CC21B0" w14:textId="7968880B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3.5. В соответствии со ст. 32 Закона РФ «О защите прав потребителей» и со статьей 782 Гражданского кодекса РФ </w:t>
      </w:r>
      <w:r w:rsidR="00BB6944">
        <w:rPr>
          <w:rFonts w:ascii="Times New Roman" w:hAnsi="Times New Roman"/>
        </w:rPr>
        <w:t>возврат денежных средств осуществляется по заявлению лица в адрес Клуба, если на то имеются законные основания</w:t>
      </w:r>
      <w:r w:rsidRPr="00C0444B">
        <w:rPr>
          <w:rFonts w:ascii="Times New Roman" w:hAnsi="Times New Roman"/>
        </w:rPr>
        <w:t>.</w:t>
      </w:r>
    </w:p>
    <w:p w14:paraId="6CEAE8D1" w14:textId="6F3D505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>3.6. Посетители должны выполнять требования сотрудников Клуба в отношении обеспечения безопасности, поддержания порядка и чистоты на территории Клуба, уважительно к ним относиться и не создавать препятствий во время наведения порядка и уборки в помещениях Клуба.</w:t>
      </w:r>
    </w:p>
    <w:p w14:paraId="163B2ABE" w14:textId="1E3FE85C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3.7. В случае невозможности использования отдельных помещений и элементов Клуба по причине возникновения непредвиденных технических неполадок и/или по каким-либо иным причинам, снижение цен не осуществляется.</w:t>
      </w:r>
    </w:p>
    <w:p w14:paraId="10EFF532" w14:textId="14C1C14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3.8. В случае непредвиденных, чрезвычайных или экстренных ситуаций посетители обязаны незамедлительно по требованию Администрации покинуть Клуб.</w:t>
      </w:r>
    </w:p>
    <w:p w14:paraId="337927AD" w14:textId="6821836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3.9. Посетителям запрещается входить в любые технические и служебные помещения, а также в аппаратную. Посетители, проникшие в такие помещения, несут полную ответственность за неполадки и аварии, произошедшие в этой зоне, а также за собственную безопасность и здоровье. Такие посетители могут быть удалены сотрудниками или представителями Администрации с Клуба без возврата стоимости услуг.</w:t>
      </w:r>
    </w:p>
    <w:p w14:paraId="2F3836DA" w14:textId="68BC18B5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3.10. Администрация вправе приостановить продажу игрового времени и бронирование мест при превышении норматива нахождения людей в Клубе в том числе при отсутствии посадочных мест.</w:t>
      </w:r>
    </w:p>
    <w:p w14:paraId="16B54035" w14:textId="130CBA5D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3.11. На территории Клуба запрещена любая рекламная, торговая, коммерческая деятельность, не согласованная с Администрацией.</w:t>
      </w:r>
    </w:p>
    <w:p w14:paraId="6747A354" w14:textId="6A5636C2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3.12. Администрация Клубов рекомендует Посетителям хранить личные вещи в непосредственной близости от игрового места, а особо ценные вещи, такие как телефон, кошелек и прочее держать при себе.</w:t>
      </w:r>
    </w:p>
    <w:p w14:paraId="3D74F8D3" w14:textId="1562D2C1" w:rsidR="003E3583" w:rsidRPr="00C0444B" w:rsidRDefault="00C0444B" w:rsidP="003E3583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3.13. </w:t>
      </w:r>
      <w:r w:rsidR="003E3583" w:rsidRPr="00C0444B">
        <w:rPr>
          <w:rFonts w:ascii="Times New Roman" w:hAnsi="Times New Roman"/>
        </w:rPr>
        <w:t>Администрация Клубов оставляет за собой право не допускать на территорию Клубов лиц, не достигших 14 (четырнадцати) лет, без сопровождения взрослых.</w:t>
      </w:r>
      <w:r w:rsidR="003E3583">
        <w:rPr>
          <w:rFonts w:ascii="Times New Roman" w:hAnsi="Times New Roman"/>
        </w:rPr>
        <w:t xml:space="preserve"> </w:t>
      </w:r>
    </w:p>
    <w:p w14:paraId="40A45865" w14:textId="371D2DEC" w:rsidR="00C0444B" w:rsidRPr="00C0444B" w:rsidRDefault="00C0444B" w:rsidP="003E3583">
      <w:pPr>
        <w:jc w:val="both"/>
        <w:rPr>
          <w:rFonts w:ascii="Times New Roman" w:hAnsi="Times New Roman"/>
        </w:rPr>
      </w:pPr>
    </w:p>
    <w:p w14:paraId="0E042CAE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56C0D917" w14:textId="3CB79FBF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C0444B">
        <w:rPr>
          <w:rFonts w:ascii="Times New Roman" w:hAnsi="Times New Roman"/>
        </w:rPr>
        <w:t>Порядок оплаты услуг. Комплектация оборудования</w:t>
      </w:r>
    </w:p>
    <w:p w14:paraId="414BBCCD" w14:textId="7F54E158" w:rsidR="00C0444B" w:rsidRPr="00BB6944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4.1. С Действующими ценами, стоимостями и тарифами, а также специальными предложениями можно ознакомиться на официальном сайте, расположенном в сети интернет по адресу: </w:t>
      </w:r>
      <w:r w:rsidR="0048543C">
        <w:rPr>
          <w:rFonts w:ascii="Times New Roman" w:hAnsi="Times New Roman"/>
          <w:lang w:val="en-US"/>
        </w:rPr>
        <w:t>Hi</w:t>
      </w:r>
      <w:r w:rsidR="0048543C" w:rsidRPr="0048543C">
        <w:rPr>
          <w:rFonts w:ascii="Times New Roman" w:hAnsi="Times New Roman"/>
        </w:rPr>
        <w:t>-</w:t>
      </w:r>
      <w:r w:rsidR="0048543C">
        <w:rPr>
          <w:rFonts w:ascii="Times New Roman" w:hAnsi="Times New Roman"/>
          <w:lang w:val="en-US"/>
        </w:rPr>
        <w:t>racing</w:t>
      </w:r>
      <w:r w:rsidR="0048543C" w:rsidRPr="0048543C">
        <w:rPr>
          <w:rFonts w:ascii="Times New Roman" w:hAnsi="Times New Roman"/>
        </w:rPr>
        <w:t>.</w:t>
      </w:r>
      <w:r w:rsidR="0048543C">
        <w:rPr>
          <w:rFonts w:ascii="Times New Roman" w:hAnsi="Times New Roman"/>
          <w:lang w:val="en-US"/>
        </w:rPr>
        <w:t>ru</w:t>
      </w:r>
      <w:r w:rsidRPr="00C0444B">
        <w:rPr>
          <w:rFonts w:ascii="Times New Roman" w:hAnsi="Times New Roman"/>
        </w:rPr>
        <w:t xml:space="preserve"> в зоне кассы на рецепции Клуба, на доске Информации в Прейскуранте, а также в сообществах в соцсетях Telegram и ВКонтакте.</w:t>
      </w:r>
    </w:p>
    <w:p w14:paraId="61F2CAB8" w14:textId="6B7849B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4.2. Вся дополнительная информация о специальных условиях и предложениях, их действии, срочных и сезонных акциях расположена на официальном сайте Клуба, в сообществах в соцсетях в Telegram и Вконтакте, в зоне касс и доске информации в Клубе.</w:t>
      </w:r>
    </w:p>
    <w:p w14:paraId="5710D0B1" w14:textId="00B0C2E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>4.3. Администрация Клуба в праве ввести акционные тарифы, разместив о них информацию на официальном сайте Клуба, в сообществах в соцсетях Telegram и Вконтакте, в зоне касс и доске информации в Клубе.</w:t>
      </w:r>
    </w:p>
    <w:p w14:paraId="47C216F9" w14:textId="1832E90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4.4. Правила и порядок действия акционных тарифов определяются отдельными внутренними нормативными актами так как данные тарифы имеют ограниченный срок и определенные условия их применения.</w:t>
      </w:r>
    </w:p>
    <w:p w14:paraId="7982450A" w14:textId="7422465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4.5. Оплаченное время подтверждает право Посетителя пользоваться услугами Клуба в течение всего времени в соответствии с оплаченным тарифом на определенном Посетителем игровом месте. В случае желания Посетителя сменить игровое место, он может это сделать по согласованию с администраторами клуба.</w:t>
      </w:r>
    </w:p>
    <w:p w14:paraId="224858BD" w14:textId="61F2A2E2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4.6. Посетитель обязан оплатить услуги Клуба в размере 100% предоплаты согласно действующему прейскуранту цен.</w:t>
      </w:r>
    </w:p>
    <w:p w14:paraId="4C810242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4.7. Для приобретения услуги Клуба в части Игрового времени, Посетитель должен в форме бронирования внести свои данные, а именно фамилию, имя и отчество, а также номер телефона, адрес электронной почты.</w:t>
      </w:r>
    </w:p>
    <w:p w14:paraId="0C406F47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По завершении регистрации Пользователю необходимо произвести оплату, согласно выбранному игровому месту и тарифу на кассе Клуба или через личный кабинет. Оплата производится наличными денежными средствами, банковской картой или онлайн. После окончания оплаченного игрового времени игровое оборудование автоматически блокируется, и если Посетитель хочет продолжить пользование данной услугой, то он обязан оплатить и продлить дополнительное игровое время.</w:t>
      </w:r>
    </w:p>
    <w:p w14:paraId="1EF9AD58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4.8. Администрация Клубов гарантирует быстрый доступ в Интернет, качественную работу автосимуляторов и девайсов, но не несет ответственность за функционирование игровых серверов в сети Интернет, а также возможные ошибки в используемом программном обеспечении и/или компьютерных играх.</w:t>
      </w:r>
    </w:p>
    <w:p w14:paraId="6B7BC56F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4.9. К дополнительно оплачиваемым товарам и услугам на территории Клуба относятся другие виды услуг, утвержденные Администрацией.</w:t>
      </w:r>
    </w:p>
    <w:p w14:paraId="06522392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4.10. Возврат денежных средств осуществляется путем взаимодействия Посетителя с представителем Администрации Клуба по номеру телефона +7 (905) 560-89-20. Возврат осуществляется в случае заблаговременного уведомления представителя Администрации об отмене бронирования, а также в случае, если невозможность использовать предоплаченное игровое время возникла по вине Администрации Клуба, а также вследствие возникших обстоятельств непреодолимой силы (пожар, наводнение, иные стихийные бедствия, народные волнения, военные операции, война, эпидемии, постановления органов государственной власти).</w:t>
      </w:r>
    </w:p>
    <w:p w14:paraId="182B4F6A" w14:textId="77777777" w:rsidR="00C0444B" w:rsidRPr="00C0444B" w:rsidRDefault="00C0444B" w:rsidP="00C0444B">
      <w:pPr>
        <w:jc w:val="both"/>
        <w:rPr>
          <w:rFonts w:ascii="Times New Roman" w:hAnsi="Times New Roman"/>
        </w:rPr>
      </w:pPr>
    </w:p>
    <w:p w14:paraId="509251E6" w14:textId="2AE16AD3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C0444B">
        <w:rPr>
          <w:rFonts w:ascii="Times New Roman" w:hAnsi="Times New Roman"/>
        </w:rPr>
        <w:t>Запреты и ограничения для посетителей клуба</w:t>
      </w:r>
    </w:p>
    <w:p w14:paraId="185CCDD5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>5.1. Посещение Клуба запрещено:</w:t>
      </w:r>
    </w:p>
    <w:p w14:paraId="3B511FB9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лицам, страдающим инфекционными, острыми вирусными, контагиозными кожными и венерическими, грибковыми заболеваниями; Посетителям с открытыми ранами и любыми другими заболеваниями, которые могут представлять угрозу здоровью других Посетителей;</w:t>
      </w:r>
    </w:p>
    <w:p w14:paraId="323AD0A7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лицам, подозреваемым в нахождении под воздействием алкогольного опьянения, наркотических, психотропных или иных одурманивающих веществ;</w:t>
      </w:r>
    </w:p>
    <w:p w14:paraId="15636558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лицам, чьё поведение может представлять угрозу порядку, безопасности Клуба или противоречит принятым в обществе правилам поведения;</w:t>
      </w:r>
    </w:p>
    <w:p w14:paraId="2133B02C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лицам, пытающимся пронести специально изготовленные или приспособленные предметы и вещества, использование которых может представлять угрозу жизни и здоровью граждан либо причинить материальный ущерб посетителям и Клуба;</w:t>
      </w:r>
    </w:p>
    <w:p w14:paraId="56FA3B3C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 с крупногабаритными вещами;</w:t>
      </w:r>
    </w:p>
    <w:p w14:paraId="58BF4FED" w14:textId="297DC890" w:rsid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лицам до 14 лет без сопровождения взрослых. В случае возникновения спорной ситуации по просьбе сотрудников Клуба должен предъявляться паспорт несовершеннолетнего</w:t>
      </w:r>
      <w:r w:rsidR="005C7FB9">
        <w:rPr>
          <w:rFonts w:ascii="Times New Roman" w:hAnsi="Times New Roman"/>
        </w:rPr>
        <w:t>;</w:t>
      </w:r>
    </w:p>
    <w:p w14:paraId="36F47A26" w14:textId="388E169C" w:rsidR="005C7FB9" w:rsidRPr="00C0444B" w:rsidRDefault="005C7FB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лица младше 18 лет в часы комендантского часа, согласно действующему региональному законодательству.</w:t>
      </w:r>
    </w:p>
    <w:p w14:paraId="3E6A1CDA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5.2. Запрещен прием напитков и продуктов питания непосредственно за игровым местом в целях исключения порчи имущества, клавиатур и т.д.</w:t>
      </w:r>
    </w:p>
    <w:p w14:paraId="07E1A44D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5.3. Запрещено посещение Клуба с животными.</w:t>
      </w:r>
    </w:p>
    <w:p w14:paraId="7668CDEC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5.4. Курение табачных изделий, использование электронных средств для курения, а также систем нагревания табака, электронных испарителей, электронных сигарет и иных дымчатых веществ запрещено на всей территории Клуба.</w:t>
      </w:r>
    </w:p>
    <w:p w14:paraId="2DB0E087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5.5. Запрещается проносить в Клуб огнестрельное, газовое, пневматическое и холодное оружие, колюще-режущие предметы, а также взрывчатые и легковоспламеняющиеся, токсичные и сильно пахнущие вещества, а также вещи, перечисленные в п. 3.3.</w:t>
      </w:r>
    </w:p>
    <w:p w14:paraId="75A27661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5.6. На территории Клуба категорически запрещены любые виды дискриминации и проявления неуважения из-за различий по национальности, вероисповеданию, возрасту социальному положению или другим признакам.</w:t>
      </w:r>
    </w:p>
    <w:p w14:paraId="74A4512F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5.7. Посетителям запрещается мусорить и нарушать санитарное состояние Клуба (выбрасывать мусор, плевать на пол, бросать и клеить на столы и стулья жевательную резинку и т.д.). Запрещается оставлять место после сессии в грязном и ненадлежащем виде.</w:t>
      </w:r>
    </w:p>
    <w:p w14:paraId="5ECB7248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5.8. Посетителям запрещается осуществлять какие-либо вандальные действия к оборудованию, имуществу и декорациям Клуба, в том числе заливать клавиатуры, разбивать ТВ, мониторы, коммерческие дисплеи, любые иные части Автосимулятора и оборудования Клуба и имущество Клуба. В случае акта вандализма и/или причинении ущерба Посетитель обязан возместить </w:t>
      </w:r>
      <w:r w:rsidRPr="00C0444B">
        <w:rPr>
          <w:rFonts w:ascii="Times New Roman" w:hAnsi="Times New Roman"/>
        </w:rPr>
        <w:lastRenderedPageBreak/>
        <w:t>ущерб согласно среднерыночной стоимости соответствующего оборудования на день фактического возмещения ущерба.</w:t>
      </w:r>
    </w:p>
    <w:p w14:paraId="3DEC17E3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5.9. На территории Комплекса запрещено употреблять алкогольные напитки, употреблять любые наркотические и психотропные вещества. В случае нарушения данного пункта Правил, сотрудники клуба будут вынуждены вызвать сотрудников полиции и/или группу быстрого реагирования.</w:t>
      </w:r>
    </w:p>
    <w:p w14:paraId="255D303D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5.10. Посетители всех возрастных групп обязаны осуществлять отправление естественных надобностей исключительно в специально оборудованные и отведенные для этого места в Клубе (санитарные узлы). Во время посещения Клуба, его отдельных зон Посетители должны уважать отдых окружающих, в следствие чего запрещено громко разговаривать, кричать, злоупотреблять нецензурной лексикой, задевать и толкать других Посетителей, мешать друг другу, оскорблять других Посетителей и сотрудников Клуба. В следствие нарушения данного пункта Правил, сотрудники Клуба в праве отключить Автосимулятор и попросить нарушителей покинуть Клуб без возврата денежных средств.</w:t>
      </w:r>
    </w:p>
    <w:p w14:paraId="031066A9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5.11. Передвигаться по территории Клуба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 аппарата.</w:t>
      </w:r>
    </w:p>
    <w:p w14:paraId="273F1459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5.12. Заходить в зону рабочего места Администратора Клуба, в зону бара и за стойку рецепции Клуба.</w:t>
      </w:r>
    </w:p>
    <w:p w14:paraId="39FC6198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5.13. Мешать рабочей деятельности Администратора Клуба.</w:t>
      </w:r>
    </w:p>
    <w:p w14:paraId="2238C4BC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5.14. Посетителям категорически запрещено:</w:t>
      </w:r>
    </w:p>
    <w:p w14:paraId="76E022D5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Находится на территории Клуба без оплаченного игрового времени и/или предоставлении арендного игрового места.</w:t>
      </w:r>
    </w:p>
    <w:p w14:paraId="0FA52A9C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Спать на диванах, креслах, за столами на территории Клуба.</w:t>
      </w:r>
    </w:p>
    <w:p w14:paraId="4E60656F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Пользоваться уборной комнатой в количестве двух и более человек.</w:t>
      </w:r>
    </w:p>
    <w:p w14:paraId="63202718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Вешать на спинки кресел сумки, рюкзаки, а также располагать личные вещи где - либо кроме пространства под игровым местом. Загораживать проходы, мешая свободному прохождению по территории Клуба.</w:t>
      </w:r>
    </w:p>
    <w:p w14:paraId="6388A067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Использовать программное обеспечение, неустановленное на компьютере, запускать программы с носителей, вредоносно влияющих на работу системы. Запрещается самостоятельное проникновение в систему настроек, удаление и/или изменение данных на Автосимуляторе.</w:t>
      </w:r>
    </w:p>
    <w:p w14:paraId="0B7E83B6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Самостоятельно передвигать мониторы, системные блоки и другие составные части Автосимулятора (за исключением подстройки регулируемых частей Автосимулятора), разъединять их и прикасаться к элементам электросети, питающим Автосимулятор и сетевые устройства, отсоединять и перемещать периферию (наушники, мыши и клавиатуры).</w:t>
      </w:r>
    </w:p>
    <w:p w14:paraId="0F8F8D00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>Нарушать установленное настоящими Правилами количества пользователей для арендуемой техники в рамках оплаченного игрового времени и количества игровых мест. Для одного Посетителя при аренде Автосимулятора - 1 человек.</w:t>
      </w:r>
    </w:p>
    <w:p w14:paraId="1120EF1A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Использовать чит-коды, кейлогеры и иные специальные мошеннические и шпионские программные обеспечения, а также осуществлять действия, запрещенные правилами Steam, и других игровых провайдеров.</w:t>
      </w:r>
    </w:p>
    <w:p w14:paraId="37817177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Пользоваться симуляторами интернет - казино.</w:t>
      </w:r>
    </w:p>
    <w:p w14:paraId="7BEAC4D5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Посещать сайты порнографического содержания.</w:t>
      </w:r>
    </w:p>
    <w:p w14:paraId="788E2114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Посещать сайты, содержащие информацию о наркотических веществах, сайты по суицидальной тематике, по призыву к экстремистским движениям и по темам, пропагандирующим вред здоровью.</w:t>
      </w:r>
    </w:p>
    <w:p w14:paraId="7F97E649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Устанавливать программы для майнинга.</w:t>
      </w:r>
    </w:p>
    <w:p w14:paraId="3BF757C1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6DAECF66" w14:textId="08FD3F08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C0444B">
        <w:rPr>
          <w:rFonts w:ascii="Times New Roman" w:hAnsi="Times New Roman"/>
        </w:rPr>
        <w:t>Обязанности посетителей клуба</w:t>
      </w:r>
    </w:p>
    <w:p w14:paraId="44977514" w14:textId="46DC3B0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6.1. В случае порчи имущества Клуба компенсировать в полном объеме денежный эквивалент нанесенного вреда согласно среднерыночной стоимости соответствующего оборудования на день фактического возмещения ущерба. В случае отказа возмещения Посетителем денежных средств за порчу имущества, </w:t>
      </w:r>
      <w:r w:rsidR="0048543C">
        <w:rPr>
          <w:rFonts w:ascii="Times New Roman" w:hAnsi="Times New Roman"/>
        </w:rPr>
        <w:t>Клуб</w:t>
      </w:r>
      <w:r w:rsidRPr="00C0444B">
        <w:rPr>
          <w:rFonts w:ascii="Times New Roman" w:hAnsi="Times New Roman"/>
        </w:rPr>
        <w:t xml:space="preserve"> оставляет за собой право обратиться в компетентные правоохранительные органы и органы Власти, а также суд, с предоставлением всей необходимой информации и взыскать компенсацию в порядке, установленном законодательством Российской Федерации.</w:t>
      </w:r>
    </w:p>
    <w:p w14:paraId="3E88CFAF" w14:textId="503A6EE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6.2. Испорченное имущество остается собственностью </w:t>
      </w:r>
      <w:r w:rsidR="0048543C">
        <w:rPr>
          <w:rFonts w:ascii="Times New Roman" w:hAnsi="Times New Roman"/>
        </w:rPr>
        <w:t>Клуба</w:t>
      </w:r>
      <w:r w:rsidRPr="00C0444B">
        <w:rPr>
          <w:rFonts w:ascii="Times New Roman" w:hAnsi="Times New Roman"/>
        </w:rPr>
        <w:t xml:space="preserve"> и не подлежит выдаче Посетителю после оплаты компенсации.</w:t>
      </w:r>
    </w:p>
    <w:p w14:paraId="4EDA1F1A" w14:textId="14515F5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6.3. Строго соблюдать правила пожарной безопасности на территории Клуба.</w:t>
      </w:r>
    </w:p>
    <w:p w14:paraId="20E80D14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6.4. При возникновении чрезвычайной ситуации (пожар, авария, угроза террористического акта) без паники покинуть игровую зону Клуба максимально быстро (если позволяет ситуация), надеть верхнюю одежду и покинуть здание Клуба, используя основные и запасные (эвакуационные) выходы или лестницы, следуя указаниям Администратора Клуба.</w:t>
      </w:r>
    </w:p>
    <w:p w14:paraId="0F8961FF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014A6993" w14:textId="0EC0C2E6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C0444B">
        <w:rPr>
          <w:rFonts w:ascii="Times New Roman" w:hAnsi="Times New Roman"/>
        </w:rPr>
        <w:t>Права посетителей клуба</w:t>
      </w:r>
    </w:p>
    <w:p w14:paraId="56C2BBEE" w14:textId="0432E278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7.1. Получать необходимую и достоверную информацию о работе Клубов и оказываемых на их территории услугах.</w:t>
      </w:r>
    </w:p>
    <w:p w14:paraId="1B2995C5" w14:textId="7667B90B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7.2. Требовать оказания качественных услуг.</w:t>
      </w:r>
    </w:p>
    <w:p w14:paraId="739B5A76" w14:textId="1DC8C96B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 xml:space="preserve">7.3. Заблаговременно бронировать и оплачивать через форму на официальном сайте по адресу </w:t>
      </w:r>
      <w:r w:rsidR="005C7FB9">
        <w:rPr>
          <w:rFonts w:ascii="Times New Roman" w:hAnsi="Times New Roman"/>
          <w:lang w:val="en-US"/>
        </w:rPr>
        <w:t>Hi</w:t>
      </w:r>
      <w:r w:rsidR="005C7FB9" w:rsidRPr="005C7FB9">
        <w:rPr>
          <w:rFonts w:ascii="Times New Roman" w:hAnsi="Times New Roman"/>
        </w:rPr>
        <w:t>-</w:t>
      </w:r>
      <w:r w:rsidR="005C7FB9">
        <w:rPr>
          <w:rFonts w:ascii="Times New Roman" w:hAnsi="Times New Roman"/>
          <w:lang w:val="en-US"/>
        </w:rPr>
        <w:t>racing</w:t>
      </w:r>
      <w:r w:rsidR="005C7FB9" w:rsidRPr="005C7FB9">
        <w:rPr>
          <w:rFonts w:ascii="Times New Roman" w:hAnsi="Times New Roman"/>
        </w:rPr>
        <w:t>.</w:t>
      </w:r>
      <w:r w:rsidR="005C7FB9">
        <w:rPr>
          <w:rFonts w:ascii="Times New Roman" w:hAnsi="Times New Roman"/>
          <w:lang w:val="en-US"/>
        </w:rPr>
        <w:t>ru</w:t>
      </w:r>
      <w:r w:rsidRPr="00C0444B">
        <w:rPr>
          <w:rFonts w:ascii="Times New Roman" w:hAnsi="Times New Roman"/>
        </w:rPr>
        <w:t xml:space="preserve"> необходимое количество Автосимуляторов Клуба на определенное время.</w:t>
      </w:r>
    </w:p>
    <w:p w14:paraId="1E55EFFA" w14:textId="00526E51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7.4. Обратиться к Администратору Клуба за помощью с настройками Автосимулятора и/или периферийных устройств. В случае поломки или некорректной работы девайсов Посетитель имеет право запросить аналогичное место в оплаченной зоне Клуба.</w:t>
      </w:r>
    </w:p>
    <w:p w14:paraId="054A9DD3" w14:textId="755EBF43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7.5. В случае утери личной вещи, позвонить в Клуб для уточнения информации о ее Местонахождении.</w:t>
      </w:r>
    </w:p>
    <w:p w14:paraId="77D3BF87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3592D75D" w14:textId="05017953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Pr="00C0444B">
        <w:rPr>
          <w:rFonts w:ascii="Times New Roman" w:hAnsi="Times New Roman"/>
        </w:rPr>
        <w:t>Обязанности администратора клуба</w:t>
      </w:r>
    </w:p>
    <w:p w14:paraId="4EBEAB2D" w14:textId="10C47670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8.1.</w:t>
      </w:r>
      <w:r>
        <w:rPr>
          <w:rFonts w:ascii="Times New Roman" w:hAnsi="Times New Roman"/>
        </w:rPr>
        <w:t xml:space="preserve"> </w:t>
      </w:r>
      <w:r w:rsidRPr="00C0444B">
        <w:rPr>
          <w:rFonts w:ascii="Times New Roman" w:hAnsi="Times New Roman"/>
        </w:rPr>
        <w:t>Встретить Посетителя и проконсультировать его по вопросам, касающимся услуг, оказываемых Клубом и оплаты игрового времени и/или аренды.</w:t>
      </w:r>
    </w:p>
    <w:p w14:paraId="093F20E3" w14:textId="5C005FA2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8.2. Обеспечивать чистоту и порядок в Клубе своими силами и силами сотрудников клининговой службы.</w:t>
      </w:r>
    </w:p>
    <w:p w14:paraId="25DA1D5D" w14:textId="1561A57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8.3. Быть отзывчивым и приветливым, сохранять дружественную обстановку в Клубе.</w:t>
      </w:r>
    </w:p>
    <w:p w14:paraId="4FB8DD4C" w14:textId="2200AD39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8.4. Помочь с настройкой Автосимулятора, девайсов, игр. Объяснить базовые правила работы с игровым местом, кратко ознакомить с настоящими Правилами Клуба</w:t>
      </w:r>
    </w:p>
    <w:p w14:paraId="038AACF8" w14:textId="0F023AED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8.5. Прежде чем отменить бронирование, позвонить Посетителю и проинформировать об этом.</w:t>
      </w:r>
    </w:p>
    <w:p w14:paraId="5FABE18C" w14:textId="639B5A0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8.6. В случае технических неполадок Автосимулятора помочь в их устранении или пересадить на другой свободный такой же по характеристикам Автосимулятор.</w:t>
      </w:r>
    </w:p>
    <w:p w14:paraId="621C221B" w14:textId="59DAC19F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8.7. В случае утери Посетителем какой-либо личной вещи, забрать ее за стойку Администратора на хранение до возврата Посетителю и/или убрать на склад хранения.</w:t>
      </w:r>
    </w:p>
    <w:p w14:paraId="201836B7" w14:textId="3842D83D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8.8. При проведении закрытых мероприятий, технических работ или возникновении иных обстоятельств, при которых Клубы могут не работать в штатном режиме, заранее предупредить об этом Посетителя способами, установленными в пункте 2.4 Общих положений настоящих Правил Клуба.</w:t>
      </w:r>
    </w:p>
    <w:p w14:paraId="4F24794A" w14:textId="776E7014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8.9. При возникновении чрезвычайной ситуации (пожар, авария, у гроза террористического акта) включить освещение и просить Посетителей покинуть Клуб, показывая ему и используя основные и запасные (эвакуационные) выходы ил и лестницы.</w:t>
      </w:r>
    </w:p>
    <w:p w14:paraId="454DEB91" w14:textId="77777777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8.10. Вызвать сотрудников полиции или иных сотрудников компетентных государственных служб при возникновении чрезвычайной ситуации и/или при возникновении угрозы имуществу и/или персоналу и/или Посетителям Клуба.</w:t>
      </w:r>
    </w:p>
    <w:p w14:paraId="2AF28597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5E12C399" w14:textId="3A7FB07F" w:rsidR="00C0444B" w:rsidRP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Pr="00C0444B">
        <w:rPr>
          <w:rFonts w:ascii="Times New Roman" w:hAnsi="Times New Roman"/>
        </w:rPr>
        <w:t>Права администратора клуба</w:t>
      </w:r>
    </w:p>
    <w:p w14:paraId="7CFBE883" w14:textId="4FA2CFCD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lastRenderedPageBreak/>
        <w:t>9.1. Обратиться к Посетителю с просьбой подождать, если он пришел раньше забронированного времени в случае, если забронированное место занято и/или не готово.</w:t>
      </w:r>
    </w:p>
    <w:p w14:paraId="0084535D" w14:textId="340AD93E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9.2. Обратиться к Посетителю с просьбой убрать личные вещи, если они мешают проходу, висят на спинке кресла или находятся вне зоны персонального игрового места.</w:t>
      </w:r>
    </w:p>
    <w:p w14:paraId="6E7B5A00" w14:textId="1F3CFD5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9.3. Обратиться к Посетителю с просьбой убрать свои продукты питания при нахождении в игровой зоне Клуба.</w:t>
      </w:r>
    </w:p>
    <w:p w14:paraId="52DFC939" w14:textId="01CF8F9B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9.4. Обратиться к Посетителю с просьбой вести себя тише, если тот громко выражает эмоции во время игры, доставляя дискомфорт другим Посетителям.</w:t>
      </w:r>
    </w:p>
    <w:p w14:paraId="60AD7C73" w14:textId="12C4EC1A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9.5. Отказать Посетителю в обслуживании и нахождении на территории Клуба в случае несоблюдения настоящих Правил Клуба или по иным причинам без возврата денежных средств за оплаченные услуги.</w:t>
      </w:r>
    </w:p>
    <w:p w14:paraId="6FB59C41" w14:textId="27A25D2B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9.6. Просить Посетителя покинуть Клуб без объяснения причины, если его действия будут расцениваться агрессивными и ущемляющими права Администратора и/или других Посетителей.</w:t>
      </w:r>
    </w:p>
    <w:p w14:paraId="7DBC65A3" w14:textId="1ADCFC30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9.7. Просить покинуть Клуб без объяснения причины, если действия Посетителя будут причинять физический вред имуществу Клуба.</w:t>
      </w:r>
    </w:p>
    <w:p w14:paraId="31B5D14E" w14:textId="2AC36E71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9.8. Аннулировать бронирование в одностороннем порядке в случае отсутствия её подтверждения в течение 30 (тридцати) минут от начала указанного времени.</w:t>
      </w:r>
    </w:p>
    <w:p w14:paraId="5119D823" w14:textId="272B669E" w:rsidR="00040926" w:rsidRPr="0048543C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>9.9. Включать свет в зале Клуба, если какая - либо происходящая ситуация была расценена как потенциально опасная.</w:t>
      </w:r>
    </w:p>
    <w:p w14:paraId="7AA6B167" w14:textId="77777777" w:rsidR="0056467A" w:rsidRPr="0048543C" w:rsidRDefault="0056467A" w:rsidP="00C0444B">
      <w:pPr>
        <w:jc w:val="both"/>
        <w:rPr>
          <w:rFonts w:ascii="Times New Roman" w:hAnsi="Times New Roman"/>
        </w:rPr>
      </w:pPr>
    </w:p>
    <w:p w14:paraId="18EB783C" w14:textId="43C7EAA2" w:rsidR="0056467A" w:rsidRDefault="0056467A" w:rsidP="00C0444B">
      <w:pPr>
        <w:jc w:val="both"/>
        <w:rPr>
          <w:rFonts w:ascii="Times New Roman" w:hAnsi="Times New Roman"/>
        </w:rPr>
      </w:pPr>
      <w:r w:rsidRPr="0056467A">
        <w:rPr>
          <w:rFonts w:ascii="Times New Roman" w:hAnsi="Times New Roman"/>
        </w:rPr>
        <w:t>10</w:t>
      </w:r>
      <w:r>
        <w:rPr>
          <w:rFonts w:ascii="Times New Roman" w:hAnsi="Times New Roman"/>
        </w:rPr>
        <w:t>. Правила эксплуатации оборудования.</w:t>
      </w:r>
    </w:p>
    <w:p w14:paraId="01813881" w14:textId="692B0560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10.1. Посетителю перед использованием оборудования, предоставленного Клубом, администратором клуба проводится инструктаж по технике безопасности обращения с оборудованием Клуба.</w:t>
      </w:r>
    </w:p>
    <w:p w14:paraId="3D003B41" w14:textId="2B6F49BB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 Оборудование Клуба может оказывать серьёзное силовое воздействие на Посетителя. Посетитель, соглашаясь с настоящей публичной офертой, обязуется эксплуатировать оборудование исключительно согласно проведенному инструктажу и правилам эксплуатации.</w:t>
      </w:r>
      <w:r w:rsidR="00FC34C1">
        <w:rPr>
          <w:rFonts w:ascii="Times New Roman" w:hAnsi="Times New Roman"/>
        </w:rPr>
        <w:t xml:space="preserve"> Администратор Клуба до начала сеанса эксплуатации предупреждает Посетителя о противопоказаниях при эксплуатации. Посетитель начиная эксплуатацию, соглашается, что в случае наличия у него скрытых им заболеваний или противопоказаний от врача, он берет ответственность за свою/несовершеннолетнего ребенка жизнь и здоровье на себя.</w:t>
      </w:r>
    </w:p>
    <w:p w14:paraId="52BF764C" w14:textId="2FD4AE03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10.3. При эксплуатации оборудования необходимо держать хотя бы одну руку на рулевом колесе, ноги должны находится ниже уровня пояса. </w:t>
      </w:r>
    </w:p>
    <w:p w14:paraId="4A94EF18" w14:textId="2748F9C9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10.4. Во время сеанса эксплуатации запрещается:</w:t>
      </w:r>
    </w:p>
    <w:p w14:paraId="4F2B69CD" w14:textId="35A348B2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высовывать конечности за периметр оборудования;</w:t>
      </w:r>
    </w:p>
    <w:p w14:paraId="56D83B22" w14:textId="4A96CE15" w:rsidR="004C6A69" w:rsidRDefault="004C6A69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засовывать конечности внутрь оборудования </w:t>
      </w:r>
      <w:r w:rsidR="009A5572">
        <w:rPr>
          <w:rFonts w:ascii="Times New Roman" w:hAnsi="Times New Roman"/>
        </w:rPr>
        <w:t>(в частности, между частями рулевого колеса, между подвижными частями оборудования);</w:t>
      </w:r>
    </w:p>
    <w:p w14:paraId="2FB4EA8C" w14:textId="707E43B0" w:rsidR="009A5572" w:rsidRDefault="009A5572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выходить из-за оборудования во время сеанса эксплуатации;</w:t>
      </w:r>
    </w:p>
    <w:p w14:paraId="57C3D733" w14:textId="028718F4" w:rsidR="009A5572" w:rsidRDefault="009A5572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подвергать оборудование нагрузке непредусмотренным образом.</w:t>
      </w:r>
    </w:p>
    <w:p w14:paraId="6CA51EE6" w14:textId="4FEC170E" w:rsidR="009A5572" w:rsidRDefault="009A5572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10.5. Если Посетитель потерял управление над оборудованием, попал в ситуацию опасную для здоровья, получил травму, иным образом попал под неконтролируемое воздействие оборудования Клуба, он обязан незамедлительно обратиться к администратору, не вставая с места эксплуатации, не предпринимая иных самостоятельных действий. В противном случае, Клуб не несет ответственности за вред, причиненный Посетителю, имуществу посетителя.</w:t>
      </w:r>
    </w:p>
    <w:p w14:paraId="30B8A307" w14:textId="62135165" w:rsidR="009A5572" w:rsidRPr="0056467A" w:rsidRDefault="009A5572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 Соглашаясь с Публичной офертой, посетитель дает заверение об отсутствии у него заболеваний, создающих опасность при эксплуатации оборудования Клуба. Клуб не несет ответственность за вред </w:t>
      </w:r>
      <w:r w:rsidR="0048543C">
        <w:rPr>
          <w:rFonts w:ascii="Times New Roman" w:hAnsi="Times New Roman"/>
        </w:rPr>
        <w:t>Посетителю в случае, если</w:t>
      </w:r>
      <w:r>
        <w:rPr>
          <w:rFonts w:ascii="Times New Roman" w:hAnsi="Times New Roman"/>
        </w:rPr>
        <w:t xml:space="preserve"> такой вред был вызван заболеванием, о котором Клуб не был Посетителем уведомлен.</w:t>
      </w:r>
    </w:p>
    <w:p w14:paraId="2E2EBAEC" w14:textId="77777777" w:rsidR="00C0444B" w:rsidRDefault="00C0444B" w:rsidP="00C0444B">
      <w:pPr>
        <w:jc w:val="both"/>
        <w:rPr>
          <w:rFonts w:ascii="Times New Roman" w:hAnsi="Times New Roman"/>
        </w:rPr>
      </w:pPr>
    </w:p>
    <w:p w14:paraId="2824087F" w14:textId="61DFFDAB" w:rsidR="00C0444B" w:rsidRDefault="00C0444B" w:rsidP="00C044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6467A">
        <w:rPr>
          <w:rFonts w:ascii="Times New Roman" w:hAnsi="Times New Roman"/>
        </w:rPr>
        <w:t>1</w:t>
      </w:r>
      <w:r>
        <w:rPr>
          <w:rFonts w:ascii="Times New Roman" w:hAnsi="Times New Roman"/>
        </w:rPr>
        <w:t>. Реквизиты Клуба.</w:t>
      </w:r>
    </w:p>
    <w:p w14:paraId="22405C3A" w14:textId="3F76E1A6" w:rsidR="00C0444B" w:rsidRPr="00C0444B" w:rsidRDefault="00C0444B" w:rsidP="00C0444B">
      <w:pPr>
        <w:jc w:val="both"/>
        <w:rPr>
          <w:rFonts w:ascii="Times New Roman" w:hAnsi="Times New Roman"/>
        </w:rPr>
      </w:pPr>
      <w:r w:rsidRPr="00C0444B">
        <w:rPr>
          <w:rFonts w:ascii="Times New Roman" w:hAnsi="Times New Roman"/>
        </w:rPr>
        <w:t xml:space="preserve">ИП </w:t>
      </w:r>
      <w:r>
        <w:rPr>
          <w:rFonts w:ascii="Times New Roman" w:hAnsi="Times New Roman"/>
        </w:rPr>
        <w:t xml:space="preserve">Фадеев Глеб Юрьевич (ОГРНИП: 32578470045560, ИНН: 78148630920, банковские реквизиты: расчетный счет: 40802810255710040900, банк получателя: Северо-Западный банк ПАО СБЕРБАНК, кор счет: 30101810500000000653, БИК: 044030653, телефон: 8 911 911 43 25, почта: </w:t>
      </w:r>
      <w:r w:rsidRPr="00C0444B">
        <w:rPr>
          <w:rFonts w:ascii="Times New Roman" w:hAnsi="Times New Roman"/>
        </w:rPr>
        <w:t>14</w:t>
      </w:r>
      <w:r>
        <w:rPr>
          <w:rFonts w:ascii="Times New Roman" w:hAnsi="Times New Roman"/>
          <w:lang w:val="en-US"/>
        </w:rPr>
        <w:t>haldosac</w:t>
      </w:r>
      <w:r w:rsidRPr="00C0444B">
        <w:rPr>
          <w:rFonts w:ascii="Times New Roman" w:hAnsi="Times New Roman"/>
        </w:rPr>
        <w:t>14@</w:t>
      </w:r>
      <w:r>
        <w:rPr>
          <w:rFonts w:ascii="Times New Roman" w:hAnsi="Times New Roman"/>
          <w:lang w:val="en-US"/>
        </w:rPr>
        <w:t>mail</w:t>
      </w:r>
      <w:r w:rsidRPr="00C0444B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)</w:t>
      </w:r>
    </w:p>
    <w:sectPr w:rsidR="00C0444B" w:rsidRPr="00C0444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A39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156968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9B"/>
    <w:rsid w:val="00040926"/>
    <w:rsid w:val="000B475E"/>
    <w:rsid w:val="001E1F0E"/>
    <w:rsid w:val="001E526C"/>
    <w:rsid w:val="002C389A"/>
    <w:rsid w:val="003D642E"/>
    <w:rsid w:val="003E3583"/>
    <w:rsid w:val="0048543C"/>
    <w:rsid w:val="004C6A69"/>
    <w:rsid w:val="004D2A4D"/>
    <w:rsid w:val="0056467A"/>
    <w:rsid w:val="005C7FB9"/>
    <w:rsid w:val="005F55D6"/>
    <w:rsid w:val="00655BE8"/>
    <w:rsid w:val="009A5572"/>
    <w:rsid w:val="00A14DB2"/>
    <w:rsid w:val="00B32CB5"/>
    <w:rsid w:val="00BB6944"/>
    <w:rsid w:val="00C0444B"/>
    <w:rsid w:val="00D10D67"/>
    <w:rsid w:val="00DE139B"/>
    <w:rsid w:val="00E87237"/>
    <w:rsid w:val="00FC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71041"/>
  <w14:defaultImageDpi w14:val="0"/>
  <w15:docId w15:val="{43E66CEA-C2A0-46C5-A79C-1937EBA5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2026-06-26T14:53:00Z</dcterms:created>
  <dcterms:modified xsi:type="dcterms:W3CDTF">2026-06-27T11:00:00Z</dcterms:modified>
</cp:coreProperties>
</file>